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B0E" w:rsidRPr="00AF41A7" w:rsidRDefault="00124B0E" w:rsidP="00011494">
      <w:pPr>
        <w:pStyle w:val="a3"/>
        <w:spacing w:before="300" w:beforeAutospacing="0" w:after="300" w:afterAutospacing="0"/>
        <w:jc w:val="both"/>
        <w:rPr>
          <w:rFonts w:ascii="Arial" w:hAnsi="Arial" w:cs="Arial"/>
          <w:color w:val="000000"/>
          <w:sz w:val="36"/>
          <w:szCs w:val="28"/>
        </w:rPr>
      </w:pPr>
      <w:bookmarkStart w:id="0" w:name="_GoBack"/>
      <w:bookmarkEnd w:id="0"/>
      <w:r w:rsidRPr="00233368">
        <w:rPr>
          <w:rFonts w:ascii="Arial" w:hAnsi="Arial" w:cs="Arial"/>
          <w:b/>
          <w:bCs/>
          <w:color w:val="000000"/>
          <w:sz w:val="36"/>
          <w:szCs w:val="28"/>
        </w:rPr>
        <w:t xml:space="preserve">Заседание </w:t>
      </w:r>
      <w:r w:rsidRPr="00AF41A7">
        <w:rPr>
          <w:rFonts w:ascii="Arial" w:hAnsi="Arial" w:cs="Arial"/>
          <w:b/>
          <w:bCs/>
          <w:color w:val="000000"/>
          <w:sz w:val="36"/>
          <w:szCs w:val="28"/>
        </w:rPr>
        <w:t xml:space="preserve">комиссии </w:t>
      </w:r>
      <w:r w:rsidR="0076086E">
        <w:rPr>
          <w:rFonts w:ascii="Arial" w:hAnsi="Arial" w:cs="Arial"/>
          <w:b/>
          <w:bCs/>
          <w:color w:val="000000"/>
          <w:sz w:val="36"/>
          <w:szCs w:val="28"/>
        </w:rPr>
        <w:t>29</w:t>
      </w:r>
      <w:r w:rsidRPr="00AF41A7">
        <w:rPr>
          <w:rFonts w:ascii="Arial" w:hAnsi="Arial" w:cs="Arial"/>
          <w:b/>
          <w:bCs/>
          <w:color w:val="000000"/>
          <w:sz w:val="36"/>
          <w:szCs w:val="28"/>
        </w:rPr>
        <w:t>.</w:t>
      </w:r>
      <w:r w:rsidR="009634D3">
        <w:rPr>
          <w:rFonts w:ascii="Arial" w:hAnsi="Arial" w:cs="Arial"/>
          <w:b/>
          <w:bCs/>
          <w:color w:val="000000"/>
          <w:sz w:val="36"/>
          <w:szCs w:val="28"/>
        </w:rPr>
        <w:t>0</w:t>
      </w:r>
      <w:r w:rsidR="0076086E">
        <w:rPr>
          <w:rFonts w:ascii="Arial" w:hAnsi="Arial" w:cs="Arial"/>
          <w:b/>
          <w:bCs/>
          <w:color w:val="000000"/>
          <w:sz w:val="36"/>
          <w:szCs w:val="28"/>
        </w:rPr>
        <w:t>9</w:t>
      </w:r>
      <w:r w:rsidRPr="00AF41A7">
        <w:rPr>
          <w:rFonts w:ascii="Arial" w:hAnsi="Arial" w:cs="Arial"/>
          <w:b/>
          <w:bCs/>
          <w:color w:val="000000"/>
          <w:sz w:val="36"/>
          <w:szCs w:val="28"/>
        </w:rPr>
        <w:t>.202</w:t>
      </w:r>
      <w:r w:rsidR="009634D3">
        <w:rPr>
          <w:rFonts w:ascii="Arial" w:hAnsi="Arial" w:cs="Arial"/>
          <w:b/>
          <w:bCs/>
          <w:color w:val="000000"/>
          <w:sz w:val="36"/>
          <w:szCs w:val="28"/>
        </w:rPr>
        <w:t>2</w:t>
      </w:r>
    </w:p>
    <w:p w:rsidR="00C23F19" w:rsidRDefault="00124B0E" w:rsidP="005C5667">
      <w:pPr>
        <w:pStyle w:val="a3"/>
        <w:spacing w:before="12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proofErr w:type="gramStart"/>
      <w:r w:rsidRPr="00914590">
        <w:rPr>
          <w:rFonts w:ascii="Arial" w:hAnsi="Arial" w:cs="Arial"/>
          <w:color w:val="000000"/>
          <w:sz w:val="28"/>
          <w:szCs w:val="28"/>
        </w:rPr>
        <w:t xml:space="preserve">На очередном заседании комиссии </w:t>
      </w:r>
      <w:r w:rsidR="00914590" w:rsidRPr="00914590">
        <w:rPr>
          <w:rFonts w:ascii="Arial" w:hAnsi="Arial" w:cs="Arial"/>
          <w:bCs/>
          <w:iCs/>
          <w:sz w:val="28"/>
          <w:szCs w:val="28"/>
          <w:lang w:bidi="ru-RU"/>
        </w:rPr>
        <w:t>по координации работы по</w:t>
      </w:r>
      <w:r w:rsidR="00914590">
        <w:rPr>
          <w:rFonts w:ascii="Arial" w:hAnsi="Arial" w:cs="Arial"/>
          <w:bCs/>
          <w:iCs/>
          <w:sz w:val="28"/>
          <w:szCs w:val="28"/>
          <w:lang w:bidi="ru-RU"/>
        </w:rPr>
        <w:t> </w:t>
      </w:r>
      <w:r w:rsidR="00914590" w:rsidRPr="00E35858">
        <w:rPr>
          <w:rFonts w:ascii="Arial" w:hAnsi="Arial" w:cs="Arial"/>
          <w:bCs/>
          <w:iCs/>
          <w:sz w:val="28"/>
          <w:szCs w:val="28"/>
          <w:lang w:bidi="ru-RU"/>
        </w:rPr>
        <w:t>противодействию коррупции в Пермском крае</w:t>
      </w:r>
      <w:r w:rsidR="00914590" w:rsidRPr="00E35858">
        <w:rPr>
          <w:rFonts w:ascii="Arial" w:hAnsi="Arial" w:cs="Arial"/>
          <w:color w:val="000000"/>
          <w:sz w:val="28"/>
          <w:szCs w:val="28"/>
        </w:rPr>
        <w:t xml:space="preserve"> </w:t>
      </w:r>
      <w:r w:rsidR="00C23F19">
        <w:rPr>
          <w:rFonts w:ascii="Arial" w:hAnsi="Arial" w:cs="Arial"/>
          <w:color w:val="000000"/>
          <w:sz w:val="28"/>
          <w:szCs w:val="28"/>
        </w:rPr>
        <w:t xml:space="preserve">(далее – комиссия) рассмотрены вопросы </w:t>
      </w:r>
      <w:r w:rsidR="0076086E" w:rsidRPr="0076086E">
        <w:rPr>
          <w:rFonts w:ascii="Arial" w:hAnsi="Arial" w:cs="Arial"/>
          <w:color w:val="000000"/>
          <w:sz w:val="28"/>
          <w:szCs w:val="28"/>
        </w:rPr>
        <w:t>расследовани</w:t>
      </w:r>
      <w:r w:rsidR="0076086E">
        <w:rPr>
          <w:rFonts w:ascii="Arial" w:hAnsi="Arial" w:cs="Arial"/>
          <w:color w:val="000000"/>
          <w:sz w:val="28"/>
          <w:szCs w:val="28"/>
        </w:rPr>
        <w:t>я</w:t>
      </w:r>
      <w:r w:rsidR="0076086E" w:rsidRPr="0076086E">
        <w:rPr>
          <w:rFonts w:ascii="Arial" w:hAnsi="Arial" w:cs="Arial"/>
          <w:color w:val="000000"/>
          <w:sz w:val="28"/>
          <w:szCs w:val="28"/>
        </w:rPr>
        <w:t xml:space="preserve"> преступлений коррупционной направленности, совершаемых в сфере государственного и</w:t>
      </w:r>
      <w:r w:rsidR="0076086E">
        <w:rPr>
          <w:rFonts w:ascii="Arial" w:hAnsi="Arial" w:cs="Arial"/>
          <w:color w:val="000000"/>
          <w:sz w:val="28"/>
          <w:szCs w:val="28"/>
        </w:rPr>
        <w:t> </w:t>
      </w:r>
      <w:r w:rsidR="0076086E" w:rsidRPr="0076086E">
        <w:rPr>
          <w:rFonts w:ascii="Arial" w:hAnsi="Arial" w:cs="Arial"/>
          <w:color w:val="000000"/>
          <w:sz w:val="28"/>
          <w:szCs w:val="28"/>
        </w:rPr>
        <w:t xml:space="preserve">муниципального управления, </w:t>
      </w:r>
      <w:r w:rsidR="0076086E">
        <w:rPr>
          <w:rFonts w:ascii="Arial" w:hAnsi="Arial" w:cs="Arial"/>
          <w:color w:val="000000"/>
          <w:sz w:val="28"/>
          <w:szCs w:val="28"/>
        </w:rPr>
        <w:t xml:space="preserve">эффективности взаимодействия по их выявлению и </w:t>
      </w:r>
      <w:r w:rsidR="0076086E" w:rsidRPr="0076086E">
        <w:rPr>
          <w:rFonts w:ascii="Arial" w:hAnsi="Arial" w:cs="Arial"/>
          <w:color w:val="000000"/>
          <w:sz w:val="28"/>
          <w:szCs w:val="28"/>
        </w:rPr>
        <w:t>профилактике</w:t>
      </w:r>
      <w:r w:rsidR="0076086E">
        <w:rPr>
          <w:rFonts w:ascii="Arial" w:hAnsi="Arial" w:cs="Arial"/>
          <w:color w:val="000000"/>
          <w:sz w:val="28"/>
          <w:szCs w:val="28"/>
        </w:rPr>
        <w:t xml:space="preserve">, в том числе </w:t>
      </w:r>
      <w:r w:rsidR="0076086E" w:rsidRPr="0076086E">
        <w:rPr>
          <w:rFonts w:ascii="Arial" w:hAnsi="Arial" w:cs="Arial"/>
          <w:color w:val="000000"/>
          <w:sz w:val="28"/>
          <w:szCs w:val="28"/>
        </w:rPr>
        <w:t>при расходовании бюджетных средств, выделяемых на реализацию национальных проектов в Пермском края</w:t>
      </w:r>
      <w:r w:rsidR="0076086E">
        <w:rPr>
          <w:rFonts w:ascii="Arial" w:hAnsi="Arial" w:cs="Arial"/>
          <w:color w:val="000000"/>
          <w:sz w:val="28"/>
          <w:szCs w:val="28"/>
        </w:rPr>
        <w:t xml:space="preserve">, </w:t>
      </w:r>
      <w:r w:rsidR="00C23F19">
        <w:rPr>
          <w:rFonts w:ascii="Arial" w:hAnsi="Arial" w:cs="Arial"/>
          <w:color w:val="000000"/>
          <w:sz w:val="28"/>
          <w:szCs w:val="28"/>
        </w:rPr>
        <w:t xml:space="preserve">а также </w:t>
      </w:r>
      <w:r w:rsidR="0076086E">
        <w:rPr>
          <w:rFonts w:ascii="Arial" w:hAnsi="Arial" w:cs="Arial"/>
          <w:color w:val="000000"/>
          <w:sz w:val="28"/>
          <w:szCs w:val="28"/>
        </w:rPr>
        <w:t xml:space="preserve">вопрос </w:t>
      </w:r>
      <w:r w:rsidR="00C23F19">
        <w:rPr>
          <w:rFonts w:ascii="Arial" w:hAnsi="Arial" w:cs="Arial"/>
          <w:color w:val="000000"/>
          <w:sz w:val="28"/>
          <w:szCs w:val="28"/>
        </w:rPr>
        <w:t>организации антикоррупционной работы в</w:t>
      </w:r>
      <w:r w:rsidR="0076086E" w:rsidRPr="0076086E">
        <w:rPr>
          <w:rFonts w:ascii="Arial" w:hAnsi="Arial" w:cs="Arial"/>
          <w:color w:val="000000"/>
          <w:sz w:val="28"/>
          <w:szCs w:val="28"/>
        </w:rPr>
        <w:t xml:space="preserve"> Министерстве промышленности и</w:t>
      </w:r>
      <w:proofErr w:type="gramEnd"/>
      <w:r w:rsidR="0076086E">
        <w:rPr>
          <w:rFonts w:ascii="Arial" w:hAnsi="Arial" w:cs="Arial"/>
          <w:color w:val="000000"/>
          <w:sz w:val="28"/>
          <w:szCs w:val="28"/>
        </w:rPr>
        <w:t> </w:t>
      </w:r>
      <w:r w:rsidR="0076086E" w:rsidRPr="0076086E">
        <w:rPr>
          <w:rFonts w:ascii="Arial" w:hAnsi="Arial" w:cs="Arial"/>
          <w:color w:val="000000"/>
          <w:sz w:val="28"/>
          <w:szCs w:val="28"/>
        </w:rPr>
        <w:t>торговли Пермского края</w:t>
      </w:r>
      <w:r w:rsidR="0076086E">
        <w:rPr>
          <w:rFonts w:ascii="Arial" w:hAnsi="Arial" w:cs="Arial"/>
          <w:color w:val="000000"/>
          <w:sz w:val="28"/>
          <w:szCs w:val="28"/>
        </w:rPr>
        <w:t>.</w:t>
      </w:r>
    </w:p>
    <w:p w:rsidR="0076086E" w:rsidRDefault="00124B0E" w:rsidP="0076086E">
      <w:pPr>
        <w:spacing w:before="120"/>
        <w:jc w:val="both"/>
        <w:rPr>
          <w:rFonts w:ascii="Arial" w:hAnsi="Arial" w:cs="Arial"/>
          <w:sz w:val="28"/>
          <w:szCs w:val="28"/>
        </w:rPr>
      </w:pPr>
      <w:r w:rsidRPr="00914590">
        <w:rPr>
          <w:rFonts w:ascii="Arial" w:hAnsi="Arial" w:cs="Arial"/>
          <w:sz w:val="28"/>
          <w:szCs w:val="28"/>
        </w:rPr>
        <w:t>По итогам заседания комисси</w:t>
      </w:r>
      <w:r w:rsidR="00C23F19">
        <w:rPr>
          <w:rFonts w:ascii="Arial" w:hAnsi="Arial" w:cs="Arial"/>
          <w:sz w:val="28"/>
          <w:szCs w:val="28"/>
        </w:rPr>
        <w:t xml:space="preserve">ей </w:t>
      </w:r>
      <w:r w:rsidR="0076086E">
        <w:rPr>
          <w:rFonts w:ascii="Arial" w:hAnsi="Arial" w:cs="Arial"/>
          <w:sz w:val="28"/>
          <w:szCs w:val="28"/>
        </w:rPr>
        <w:t>исполнительным органам государственной власти и органам местного самоуправления Пермского края рекомендовано:</w:t>
      </w:r>
    </w:p>
    <w:p w:rsidR="0076086E" w:rsidRPr="0076086E" w:rsidRDefault="0076086E" w:rsidP="0076086E">
      <w:pPr>
        <w:spacing w:before="1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 п</w:t>
      </w:r>
      <w:r w:rsidRPr="0076086E">
        <w:rPr>
          <w:rFonts w:ascii="Arial" w:hAnsi="Arial" w:cs="Arial"/>
          <w:sz w:val="28"/>
          <w:szCs w:val="28"/>
        </w:rPr>
        <w:t>ри выявлении в ходе рассмотрения обращений граждан и организаций</w:t>
      </w:r>
      <w:r>
        <w:rPr>
          <w:rFonts w:ascii="Arial" w:hAnsi="Arial" w:cs="Arial"/>
          <w:sz w:val="28"/>
          <w:szCs w:val="28"/>
        </w:rPr>
        <w:t>, а также при</w:t>
      </w:r>
      <w:r w:rsidRPr="0076086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анализе информации, размещенной в СМИ, </w:t>
      </w:r>
      <w:r w:rsidRPr="0076086E">
        <w:rPr>
          <w:rFonts w:ascii="Arial" w:hAnsi="Arial" w:cs="Arial"/>
          <w:sz w:val="28"/>
          <w:szCs w:val="28"/>
        </w:rPr>
        <w:t xml:space="preserve">признаков коррупционных преступлений </w:t>
      </w:r>
      <w:r>
        <w:rPr>
          <w:rFonts w:ascii="Arial" w:hAnsi="Arial" w:cs="Arial"/>
          <w:sz w:val="28"/>
          <w:szCs w:val="28"/>
        </w:rPr>
        <w:t>незамедлительно направлять соответствующие сведения в правоохранительные органы;</w:t>
      </w:r>
    </w:p>
    <w:p w:rsidR="0076086E" w:rsidRDefault="0076086E" w:rsidP="00C23F19">
      <w:pPr>
        <w:spacing w:before="1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 </w:t>
      </w:r>
      <w:r w:rsidRPr="0076086E">
        <w:rPr>
          <w:rFonts w:ascii="Arial" w:hAnsi="Arial" w:cs="Arial"/>
          <w:sz w:val="28"/>
          <w:szCs w:val="28"/>
        </w:rPr>
        <w:t xml:space="preserve">при осуществлении приемки товаров, работ, услуг </w:t>
      </w:r>
      <w:r>
        <w:rPr>
          <w:rFonts w:ascii="Arial" w:hAnsi="Arial" w:cs="Arial"/>
          <w:sz w:val="28"/>
          <w:szCs w:val="28"/>
        </w:rPr>
        <w:t xml:space="preserve">проводить </w:t>
      </w:r>
      <w:r w:rsidRPr="0076086E">
        <w:rPr>
          <w:rFonts w:ascii="Arial" w:hAnsi="Arial" w:cs="Arial"/>
          <w:sz w:val="28"/>
          <w:szCs w:val="28"/>
        </w:rPr>
        <w:t>внешн</w:t>
      </w:r>
      <w:r>
        <w:rPr>
          <w:rFonts w:ascii="Arial" w:hAnsi="Arial" w:cs="Arial"/>
          <w:sz w:val="28"/>
          <w:szCs w:val="28"/>
        </w:rPr>
        <w:t>юю</w:t>
      </w:r>
      <w:r w:rsidRPr="0076086E">
        <w:rPr>
          <w:rFonts w:ascii="Arial" w:hAnsi="Arial" w:cs="Arial"/>
          <w:sz w:val="28"/>
          <w:szCs w:val="28"/>
        </w:rPr>
        <w:t xml:space="preserve"> экспертиз</w:t>
      </w:r>
      <w:r>
        <w:rPr>
          <w:rFonts w:ascii="Arial" w:hAnsi="Arial" w:cs="Arial"/>
          <w:sz w:val="28"/>
          <w:szCs w:val="28"/>
        </w:rPr>
        <w:t>у</w:t>
      </w:r>
      <w:r w:rsidRPr="0076086E">
        <w:rPr>
          <w:rFonts w:ascii="Arial" w:hAnsi="Arial" w:cs="Arial"/>
          <w:sz w:val="28"/>
          <w:szCs w:val="28"/>
        </w:rPr>
        <w:t xml:space="preserve"> и (или) </w:t>
      </w:r>
      <w:r w:rsidR="00F30845">
        <w:rPr>
          <w:rFonts w:ascii="Arial" w:hAnsi="Arial" w:cs="Arial"/>
          <w:sz w:val="28"/>
          <w:szCs w:val="28"/>
        </w:rPr>
        <w:t>п</w:t>
      </w:r>
      <w:r w:rsidRPr="0076086E">
        <w:rPr>
          <w:rFonts w:ascii="Arial" w:hAnsi="Arial" w:cs="Arial"/>
          <w:sz w:val="28"/>
          <w:szCs w:val="28"/>
        </w:rPr>
        <w:t>ривле</w:t>
      </w:r>
      <w:r w:rsidR="00F30845">
        <w:rPr>
          <w:rFonts w:ascii="Arial" w:hAnsi="Arial" w:cs="Arial"/>
          <w:sz w:val="28"/>
          <w:szCs w:val="28"/>
        </w:rPr>
        <w:t xml:space="preserve">кать к приемке </w:t>
      </w:r>
      <w:r w:rsidRPr="0076086E">
        <w:rPr>
          <w:rFonts w:ascii="Arial" w:hAnsi="Arial" w:cs="Arial"/>
          <w:sz w:val="28"/>
          <w:szCs w:val="28"/>
        </w:rPr>
        <w:t>представителей контрольно-надзорных органов</w:t>
      </w:r>
      <w:r w:rsidR="003822E3">
        <w:rPr>
          <w:rFonts w:ascii="Arial" w:hAnsi="Arial" w:cs="Arial"/>
          <w:sz w:val="28"/>
          <w:szCs w:val="28"/>
        </w:rPr>
        <w:t>.</w:t>
      </w:r>
    </w:p>
    <w:p w:rsidR="003822E3" w:rsidRPr="00914590" w:rsidRDefault="003822E3" w:rsidP="003822E3">
      <w:pPr>
        <w:spacing w:before="12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Министерству торговли и промышленности Пермского края необходимо </w:t>
      </w:r>
      <w:r w:rsidRPr="00914590">
        <w:rPr>
          <w:rFonts w:ascii="Arial" w:hAnsi="Arial" w:cs="Arial"/>
          <w:sz w:val="28"/>
          <w:szCs w:val="28"/>
        </w:rPr>
        <w:t>оцен</w:t>
      </w:r>
      <w:r>
        <w:rPr>
          <w:rFonts w:ascii="Arial" w:hAnsi="Arial" w:cs="Arial"/>
          <w:sz w:val="28"/>
          <w:szCs w:val="28"/>
        </w:rPr>
        <w:t xml:space="preserve">ить </w:t>
      </w:r>
      <w:r w:rsidRPr="00914590">
        <w:rPr>
          <w:rFonts w:ascii="Arial" w:hAnsi="Arial" w:cs="Arial"/>
          <w:sz w:val="28"/>
          <w:szCs w:val="28"/>
        </w:rPr>
        <w:t>коррупционны</w:t>
      </w:r>
      <w:r>
        <w:rPr>
          <w:rFonts w:ascii="Arial" w:hAnsi="Arial" w:cs="Arial"/>
          <w:sz w:val="28"/>
          <w:szCs w:val="28"/>
        </w:rPr>
        <w:t>е</w:t>
      </w:r>
      <w:r w:rsidRPr="00914590">
        <w:rPr>
          <w:rFonts w:ascii="Arial" w:hAnsi="Arial" w:cs="Arial"/>
          <w:sz w:val="28"/>
          <w:szCs w:val="28"/>
        </w:rPr>
        <w:t xml:space="preserve"> риск</w:t>
      </w:r>
      <w:r>
        <w:rPr>
          <w:rFonts w:ascii="Arial" w:hAnsi="Arial" w:cs="Arial"/>
          <w:sz w:val="28"/>
          <w:szCs w:val="28"/>
        </w:rPr>
        <w:t>и</w:t>
      </w:r>
      <w:r w:rsidRPr="00914590">
        <w:rPr>
          <w:rFonts w:ascii="Arial" w:hAnsi="Arial" w:cs="Arial"/>
          <w:sz w:val="28"/>
          <w:szCs w:val="28"/>
        </w:rPr>
        <w:t>, возникающи</w:t>
      </w:r>
      <w:r>
        <w:rPr>
          <w:rFonts w:ascii="Arial" w:hAnsi="Arial" w:cs="Arial"/>
          <w:sz w:val="28"/>
          <w:szCs w:val="28"/>
        </w:rPr>
        <w:t>е</w:t>
      </w:r>
      <w:r w:rsidRPr="00914590">
        <w:rPr>
          <w:rFonts w:ascii="Arial" w:hAnsi="Arial" w:cs="Arial"/>
          <w:sz w:val="28"/>
          <w:szCs w:val="28"/>
        </w:rPr>
        <w:t xml:space="preserve"> при осуществлении своих функций, по</w:t>
      </w:r>
      <w:r>
        <w:rPr>
          <w:rFonts w:ascii="Arial" w:hAnsi="Arial" w:cs="Arial"/>
          <w:sz w:val="28"/>
          <w:szCs w:val="28"/>
        </w:rPr>
        <w:t> </w:t>
      </w:r>
      <w:r w:rsidRPr="00914590">
        <w:rPr>
          <w:rFonts w:ascii="Arial" w:hAnsi="Arial" w:cs="Arial"/>
          <w:sz w:val="28"/>
          <w:szCs w:val="28"/>
        </w:rPr>
        <w:t>результатам подготовить карту коррупционных рисков</w:t>
      </w:r>
      <w:r>
        <w:rPr>
          <w:rFonts w:ascii="Arial" w:hAnsi="Arial" w:cs="Arial"/>
          <w:sz w:val="28"/>
          <w:szCs w:val="28"/>
        </w:rPr>
        <w:t xml:space="preserve"> с выработкой мер </w:t>
      </w:r>
      <w:r w:rsidR="009B2893">
        <w:rPr>
          <w:rFonts w:ascii="Arial" w:hAnsi="Arial" w:cs="Arial"/>
          <w:sz w:val="28"/>
          <w:szCs w:val="28"/>
        </w:rPr>
        <w:t>по их минимизации.</w:t>
      </w:r>
    </w:p>
    <w:p w:rsidR="0076086E" w:rsidRDefault="003822E3" w:rsidP="00C23F19">
      <w:pPr>
        <w:spacing w:before="12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Главному управлению МВД Росси по Пермскому краю р</w:t>
      </w:r>
      <w:r w:rsidR="0076086E" w:rsidRPr="0076086E">
        <w:rPr>
          <w:rFonts w:ascii="Arial" w:hAnsi="Arial" w:cs="Arial"/>
          <w:sz w:val="28"/>
          <w:szCs w:val="28"/>
        </w:rPr>
        <w:t>екомендова</w:t>
      </w:r>
      <w:r>
        <w:rPr>
          <w:rFonts w:ascii="Arial" w:hAnsi="Arial" w:cs="Arial"/>
          <w:sz w:val="28"/>
          <w:szCs w:val="28"/>
        </w:rPr>
        <w:t>но</w:t>
      </w:r>
      <w:r w:rsidR="0076086E" w:rsidRPr="0076086E">
        <w:rPr>
          <w:rFonts w:ascii="Arial" w:hAnsi="Arial" w:cs="Arial"/>
          <w:sz w:val="28"/>
          <w:szCs w:val="28"/>
        </w:rPr>
        <w:t xml:space="preserve"> провести анализ причин и условий, способствующих совершению коррупционных преступлений при реализации национальных проектов «Демография», «Образование» и «Безопасные и качественные автомобильные дороги», </w:t>
      </w:r>
      <w:r>
        <w:rPr>
          <w:rFonts w:ascii="Arial" w:hAnsi="Arial" w:cs="Arial"/>
          <w:sz w:val="28"/>
          <w:szCs w:val="28"/>
        </w:rPr>
        <w:t xml:space="preserve">с направлением </w:t>
      </w:r>
      <w:r w:rsidR="0076086E" w:rsidRPr="0076086E">
        <w:rPr>
          <w:rFonts w:ascii="Arial" w:hAnsi="Arial" w:cs="Arial"/>
          <w:sz w:val="28"/>
          <w:szCs w:val="28"/>
        </w:rPr>
        <w:t>информаци</w:t>
      </w:r>
      <w:r>
        <w:rPr>
          <w:rFonts w:ascii="Arial" w:hAnsi="Arial" w:cs="Arial"/>
          <w:sz w:val="28"/>
          <w:szCs w:val="28"/>
        </w:rPr>
        <w:t>и</w:t>
      </w:r>
      <w:r w:rsidR="0076086E" w:rsidRPr="0076086E">
        <w:rPr>
          <w:rFonts w:ascii="Arial" w:hAnsi="Arial" w:cs="Arial"/>
          <w:sz w:val="28"/>
          <w:szCs w:val="28"/>
        </w:rPr>
        <w:t xml:space="preserve"> о </w:t>
      </w:r>
      <w:r>
        <w:rPr>
          <w:rFonts w:ascii="Arial" w:hAnsi="Arial" w:cs="Arial"/>
          <w:sz w:val="28"/>
          <w:szCs w:val="28"/>
        </w:rPr>
        <w:t xml:space="preserve">его </w:t>
      </w:r>
      <w:r w:rsidR="0076086E" w:rsidRPr="0076086E">
        <w:rPr>
          <w:rFonts w:ascii="Arial" w:hAnsi="Arial" w:cs="Arial"/>
          <w:sz w:val="28"/>
          <w:szCs w:val="28"/>
        </w:rPr>
        <w:t>результатах губернатору Пермского края в целях выработки мер, направленных на исключение указанных причин и условий, а также коррупционных рисков при выполнении должностными лицами</w:t>
      </w:r>
      <w:proofErr w:type="gramEnd"/>
      <w:r w:rsidR="0076086E" w:rsidRPr="0076086E">
        <w:rPr>
          <w:rFonts w:ascii="Arial" w:hAnsi="Arial" w:cs="Arial"/>
          <w:sz w:val="28"/>
          <w:szCs w:val="28"/>
        </w:rPr>
        <w:t xml:space="preserve"> органов власти своих полномочий</w:t>
      </w:r>
      <w:r>
        <w:rPr>
          <w:rFonts w:ascii="Arial" w:hAnsi="Arial" w:cs="Arial"/>
          <w:sz w:val="28"/>
          <w:szCs w:val="28"/>
        </w:rPr>
        <w:t>.</w:t>
      </w:r>
    </w:p>
    <w:p w:rsidR="0076086E" w:rsidRDefault="0076086E" w:rsidP="00C23F19">
      <w:pPr>
        <w:spacing w:before="120"/>
        <w:jc w:val="both"/>
        <w:rPr>
          <w:rFonts w:ascii="Arial" w:hAnsi="Arial" w:cs="Arial"/>
          <w:sz w:val="28"/>
          <w:szCs w:val="28"/>
        </w:rPr>
      </w:pPr>
    </w:p>
    <w:sectPr w:rsidR="0076086E" w:rsidSect="00E34A58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50F13"/>
    <w:multiLevelType w:val="hybridMultilevel"/>
    <w:tmpl w:val="F168C6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0EC"/>
    <w:rsid w:val="000102D9"/>
    <w:rsid w:val="00011494"/>
    <w:rsid w:val="00077F2F"/>
    <w:rsid w:val="000B46FA"/>
    <w:rsid w:val="00124B0E"/>
    <w:rsid w:val="00166663"/>
    <w:rsid w:val="00185353"/>
    <w:rsid w:val="001B0E5D"/>
    <w:rsid w:val="00233368"/>
    <w:rsid w:val="0029786C"/>
    <w:rsid w:val="003170E1"/>
    <w:rsid w:val="003328F0"/>
    <w:rsid w:val="003519F5"/>
    <w:rsid w:val="003822E3"/>
    <w:rsid w:val="003C3C14"/>
    <w:rsid w:val="003F7581"/>
    <w:rsid w:val="0047492D"/>
    <w:rsid w:val="004B2B28"/>
    <w:rsid w:val="004D0492"/>
    <w:rsid w:val="004E768F"/>
    <w:rsid w:val="00587AD6"/>
    <w:rsid w:val="005C5667"/>
    <w:rsid w:val="005E0B21"/>
    <w:rsid w:val="005F53B9"/>
    <w:rsid w:val="00613EC7"/>
    <w:rsid w:val="00667E51"/>
    <w:rsid w:val="00685BDF"/>
    <w:rsid w:val="006F2A4D"/>
    <w:rsid w:val="00727351"/>
    <w:rsid w:val="0073666A"/>
    <w:rsid w:val="0076083F"/>
    <w:rsid w:val="0076086E"/>
    <w:rsid w:val="00781C44"/>
    <w:rsid w:val="007B54BF"/>
    <w:rsid w:val="007C332A"/>
    <w:rsid w:val="007C4456"/>
    <w:rsid w:val="007F0707"/>
    <w:rsid w:val="008B66A6"/>
    <w:rsid w:val="008C4A3E"/>
    <w:rsid w:val="00914590"/>
    <w:rsid w:val="00940C16"/>
    <w:rsid w:val="009634D3"/>
    <w:rsid w:val="00991B6C"/>
    <w:rsid w:val="009958BF"/>
    <w:rsid w:val="009B2893"/>
    <w:rsid w:val="00A100A9"/>
    <w:rsid w:val="00A23B89"/>
    <w:rsid w:val="00A24D89"/>
    <w:rsid w:val="00A510EC"/>
    <w:rsid w:val="00A64F9D"/>
    <w:rsid w:val="00A715E3"/>
    <w:rsid w:val="00AC5BD2"/>
    <w:rsid w:val="00AF41A7"/>
    <w:rsid w:val="00B50EA3"/>
    <w:rsid w:val="00B55858"/>
    <w:rsid w:val="00BB14CE"/>
    <w:rsid w:val="00BB7F6B"/>
    <w:rsid w:val="00C23F19"/>
    <w:rsid w:val="00C4007E"/>
    <w:rsid w:val="00C76C06"/>
    <w:rsid w:val="00D4537E"/>
    <w:rsid w:val="00D904F2"/>
    <w:rsid w:val="00DF3BAF"/>
    <w:rsid w:val="00E34A58"/>
    <w:rsid w:val="00E35858"/>
    <w:rsid w:val="00F13BDD"/>
    <w:rsid w:val="00F30046"/>
    <w:rsid w:val="00F30845"/>
    <w:rsid w:val="00F33B28"/>
    <w:rsid w:val="00F36A52"/>
    <w:rsid w:val="00F372DA"/>
    <w:rsid w:val="00F772CE"/>
    <w:rsid w:val="00F84B00"/>
    <w:rsid w:val="00FF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B0E"/>
    <w:pPr>
      <w:spacing w:before="100" w:beforeAutospacing="1" w:after="100" w:afterAutospacing="1"/>
    </w:pPr>
  </w:style>
  <w:style w:type="character" w:styleId="a4">
    <w:name w:val="annotation reference"/>
    <w:basedOn w:val="a0"/>
    <w:uiPriority w:val="99"/>
    <w:semiHidden/>
    <w:unhideWhenUsed/>
    <w:rsid w:val="00A715E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715E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1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715E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715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5E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15E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8B66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4B0E"/>
    <w:pPr>
      <w:spacing w:before="100" w:beforeAutospacing="1" w:after="100" w:afterAutospacing="1"/>
    </w:pPr>
  </w:style>
  <w:style w:type="character" w:styleId="a4">
    <w:name w:val="annotation reference"/>
    <w:basedOn w:val="a0"/>
    <w:uiPriority w:val="99"/>
    <w:semiHidden/>
    <w:unhideWhenUsed/>
    <w:rsid w:val="00A715E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715E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1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715E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715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715E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715E3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8B66A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Воронова Надежда Сергеевна</dc:creator>
  <cp:lastModifiedBy>Варламова Екатерина Игоревна</cp:lastModifiedBy>
  <cp:revision>2</cp:revision>
  <dcterms:created xsi:type="dcterms:W3CDTF">2022-10-19T07:12:00Z</dcterms:created>
  <dcterms:modified xsi:type="dcterms:W3CDTF">2022-10-19T07:12:00Z</dcterms:modified>
</cp:coreProperties>
</file>